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16B9" w14:textId="63C90F51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69E3" wp14:editId="335D88D8">
                <wp:simplePos x="0" y="0"/>
                <wp:positionH relativeFrom="column">
                  <wp:posOffset>1762125</wp:posOffset>
                </wp:positionH>
                <wp:positionV relativeFrom="paragraph">
                  <wp:posOffset>-209550</wp:posOffset>
                </wp:positionV>
                <wp:extent cx="5374005" cy="600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ED53" w14:textId="77777777" w:rsidR="00B5043E" w:rsidRPr="0052522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94676A" w14:textId="77777777" w:rsidR="00025A5A" w:rsidRDefault="00B5043E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EDUCAÇÃO INFANTIL, ENSINO FUNDAMENTAL</w:t>
                            </w:r>
                          </w:p>
                          <w:p w14:paraId="0D501452" w14:textId="77777777" w:rsidR="00B5043E" w:rsidRPr="00025A5A" w:rsidRDefault="00025A5A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ANOS INICIAIS E FINAIS</w:t>
                            </w:r>
                            <w:r w:rsidR="00B5043E"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69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75pt;margin-top:-16.5pt;width:4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UDwIAAPg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" filled="f" stroked="f">
                <v:textbox>
                  <w:txbxContent>
                    <w:p w14:paraId="6963ED53" w14:textId="77777777" w:rsidR="00B5043E" w:rsidRPr="0052522C" w:rsidRDefault="00B5043E" w:rsidP="00B5043E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94676A" w14:textId="77777777" w:rsidR="00025A5A" w:rsidRDefault="00B5043E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EDUCAÇÃO INFANTIL, ENSINO FUNDAMENTAL</w:t>
                      </w:r>
                    </w:p>
                    <w:p w14:paraId="0D501452" w14:textId="77777777" w:rsidR="00B5043E" w:rsidRPr="00025A5A" w:rsidRDefault="00025A5A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ANOS INICIAIS E FINAIS</w:t>
                      </w:r>
                      <w:r w:rsidR="00B5043E"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 xml:space="preserve"> E ENSINO MÉDIO</w:t>
                      </w:r>
                    </w:p>
                  </w:txbxContent>
                </v:textbox>
              </v:shape>
            </w:pict>
          </mc:Fallback>
        </mc:AlternateContent>
      </w:r>
      <w:r w:rsidRPr="001C3F7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3F88A99E" wp14:editId="78DFF41A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A48441" wp14:editId="3C72805D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63BA1" id="Grupo 6" o:spid="_x0000_s1026" style="position:absolute;margin-left:-3.9pt;margin-top:-6.5pt;width:530.9pt;height:120.2pt;z-index:25165619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7B468308" w14:textId="673C1F50" w:rsidR="00B5043E" w:rsidRPr="001C3F7B" w:rsidRDefault="00025A5A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345F5" wp14:editId="6B8F7722">
                <wp:simplePos x="0" y="0"/>
                <wp:positionH relativeFrom="column">
                  <wp:posOffset>1985645</wp:posOffset>
                </wp:positionH>
                <wp:positionV relativeFrom="paragraph">
                  <wp:posOffset>7620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1687" w14:textId="305C433F" w:rsidR="00B5043E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Componente curricular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Língua Portuguesa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="003467E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/03/2020</w:t>
                            </w:r>
                          </w:p>
                          <w:p w14:paraId="0C1EF4D7" w14:textId="0C072279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Docente: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Márcio Ribeiro Lopes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AA38DA3" w14:textId="77777777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F7D5C2B" w14:textId="70B98543" w:rsidR="00B5043E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64074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61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)    B (   )</w:t>
                            </w:r>
                          </w:p>
                          <w:p w14:paraId="574588B4" w14:textId="77777777" w:rsidR="00025A5A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9A4C3E" w14:textId="77777777" w:rsidR="00B5043E" w:rsidRPr="00B342F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45F5" id="_x0000_s1027" type="#_x0000_t202" style="position:absolute;margin-left:156.35pt;margin-top:.6pt;width:36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4hUY+t0AAAAKAQAADwAAAAAAAAAAAAAAAABsBAAAZHJzL2Rvd25yZXYueG1sUEsFBgAAAAAEAAQA&#10;8wAAAHYFAAAAAA==&#10;" filled="f" stroked="f">
                <v:textbox>
                  <w:txbxContent>
                    <w:p w14:paraId="255A1687" w14:textId="305C433F" w:rsidR="00B5043E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Componente curricular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Língua Portuguesa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DATA: </w:t>
                      </w:r>
                      <w:r w:rsidR="003467E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20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/03/2020</w:t>
                      </w:r>
                    </w:p>
                    <w:p w14:paraId="0C1EF4D7" w14:textId="0C072279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Docente: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Márcio Ribeiro Lopes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AA38DA3" w14:textId="77777777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0F7D5C2B" w14:textId="70B98543" w:rsidR="00B5043E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64074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661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°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)    B (   )</w:t>
                      </w:r>
                    </w:p>
                    <w:p w14:paraId="574588B4" w14:textId="77777777" w:rsidR="00025A5A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NOTA: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9A4C3E" w14:textId="77777777" w:rsidR="00B5043E" w:rsidRPr="00B342F0" w:rsidRDefault="00B5043E" w:rsidP="00B5043E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043E"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A36DA" wp14:editId="437751C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8261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Ensinando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EC299C7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36DA" id="_x0000_s1028" type="#_x0000_t202" style="position:absolute;margin-left:-29pt;margin-top:23.15pt;width:183.9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14:paraId="361C8261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EC299C7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69273E" w14:textId="77777777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99151" wp14:editId="5F98AF95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728A" w14:textId="77777777" w:rsidR="00B5043E" w:rsidRPr="001D5E1C" w:rsidRDefault="00714DC4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B5043E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14:paraId="3115E3D0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14:paraId="2FD16793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9151" id="_x0000_s1029" type="#_x0000_t202" style="position:absolute;margin-left:-7.25pt;margin-top:14.35pt;width:172.1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14:paraId="2C6B728A" w14:textId="77777777" w:rsidR="00B5043E" w:rsidRPr="001D5E1C" w:rsidRDefault="00714DC4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B5043E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14:paraId="3115E3D0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14:paraId="2FD16793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14:paraId="78136B75" w14:textId="77777777" w:rsidR="00B5043E" w:rsidRDefault="00025A5A" w:rsidP="0020230D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4DB30" wp14:editId="0CA9CE81">
                <wp:simplePos x="0" y="0"/>
                <wp:positionH relativeFrom="column">
                  <wp:posOffset>5887720</wp:posOffset>
                </wp:positionH>
                <wp:positionV relativeFrom="paragraph">
                  <wp:posOffset>205105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EDCEF" id="Retângulo 8" o:spid="_x0000_s1026" style="position:absolute;margin-left:463.6pt;margin-top:16.15pt;width:45.0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" filled="f" strokecolor="windowText" strokeweight="1pt"/>
            </w:pict>
          </mc:Fallback>
        </mc:AlternateContent>
      </w:r>
    </w:p>
    <w:p w14:paraId="1C0E63F6" w14:textId="153EE5C4" w:rsidR="0020230D" w:rsidRPr="0020230D" w:rsidRDefault="0020230D" w:rsidP="0020230D">
      <w:pPr>
        <w:tabs>
          <w:tab w:val="left" w:pos="8511"/>
        </w:tabs>
        <w:rPr>
          <w:rFonts w:ascii="Arial" w:hAnsi="Arial" w:cs="Arial"/>
          <w:sz w:val="6"/>
          <w:szCs w:val="6"/>
        </w:rPr>
      </w:pPr>
    </w:p>
    <w:p w14:paraId="6F1DA2F7" w14:textId="77777777" w:rsidR="0020230D" w:rsidRPr="0020230D" w:rsidRDefault="0020230D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7010E2E3" w14:textId="39BD6BCD" w:rsidR="00DD6A29" w:rsidRDefault="003467E3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ATIVIDADES</w:t>
      </w:r>
      <w:r w:rsidR="00CD05E2" w:rsidRPr="0020230D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="00C1689B">
        <w:rPr>
          <w:rFonts w:ascii="Arial" w:hAnsi="Arial" w:cs="Arial"/>
          <w:b/>
          <w:sz w:val="24"/>
          <w:szCs w:val="24"/>
          <w:u w:val="single"/>
        </w:rPr>
        <w:t xml:space="preserve"> LÍNGUA PORTUGUESA</w:t>
      </w:r>
      <w:r w:rsidR="00CD05E2" w:rsidRPr="002023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5DD6FAB" w14:textId="3EDE3FDB" w:rsidR="00DD6A29" w:rsidRPr="00FF506E" w:rsidRDefault="00DD6A29" w:rsidP="00FF506E">
      <w:pPr>
        <w:tabs>
          <w:tab w:val="left" w:pos="1202"/>
          <w:tab w:val="left" w:pos="8511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0B0364" w14:textId="352C2158" w:rsidR="00016618" w:rsidRPr="00016618" w:rsidRDefault="00016618" w:rsidP="00016618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Analise as funções desempenhadas pelas orações subordinadas substantivas destacadas e classifique-as:</w:t>
      </w:r>
    </w:p>
    <w:p w14:paraId="588DC7A0" w14:textId="3A0E66C8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marido gritou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estava cheio das brigas da mulher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52303D16" w14:textId="458E07D1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Convém </w:t>
      </w:r>
      <w:proofErr w:type="gramStart"/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  você</w:t>
      </w:r>
      <w:proofErr w:type="gramEnd"/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 deponha imediatamente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1FA45E6B" w14:textId="092D8A1E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Falam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naquele partido só tem corrupto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7FC6F826" w14:textId="68E9E0A0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 possível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eu viaje ainda hoje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F2ABC60" w14:textId="39F3ED89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Acontece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ainda estou com sono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75895802" w14:textId="47BED2FE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Parece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sua mãe está lá embaixo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1023A37" w14:textId="23F02C72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Ele jurou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aquilo era calúnia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D8022A0" w14:textId="35BDE2E6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Comenta-se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muitos não serão salvos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77BD3B60" w14:textId="3D422831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virtude das mulheres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é que elas nunca fraquejam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19BB741" w14:textId="27C03EFD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verdade é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ele não acredita mais em promessas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DD20950" w14:textId="619E85C1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Maria ficou com medo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de que falasse do segredo dela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DBC0D97" w14:textId="1465B27F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time precisava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de que toda torcida o apoiasse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7262374A" w14:textId="579CA6E1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João sempre procura a mesma coisa: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a sua presença seja notada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CEFFF21" w14:textId="0F9A08DB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homens sempre se esquecem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de que são mais incessíveis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5E1B6888" w14:textId="2434996F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Sou favorável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a que o prendam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5C86178D" w14:textId="4618EF43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Sempre dizia a mesma coisa: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queria ser advogado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1F425683" w14:textId="7AAB7D8B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Foi necessário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que a </w:t>
      </w:r>
      <w:proofErr w:type="spellStart"/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policia</w:t>
      </w:r>
      <w:proofErr w:type="spellEnd"/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 intervisse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4EFDB4B5" w14:textId="68626846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Perguntei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se ela estava bem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760A6AC7" w14:textId="67F2C4C4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Meu desejo é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o bebê nasça logo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8AF4B22" w14:textId="032F328A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 urgente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você retorne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47E20E20" w14:textId="0FAA00EB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Gostaria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de que todos viesse ao meu aniversário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 </w:t>
      </w:r>
    </w:p>
    <w:p w14:paraId="4644B2FF" w14:textId="77825255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Espero sinceramente isto: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você me apoie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5493C484" w14:textId="6434877D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Tenho medo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de que me enganes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43E6DAAA" w14:textId="746D0CE1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Seu maior sonho é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todos vivam bem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A5F7604" w14:textId="725F131F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especialistas dizem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não haverá água para todos futuramente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B3F2B28" w14:textId="03A62FC5" w:rsidR="00016618" w:rsidRPr="00016618" w:rsidRDefault="00016618" w:rsidP="0001661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Seria importante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que você aprendesse rapidamente orações subordinadas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 </w:t>
      </w:r>
    </w:p>
    <w:p w14:paraId="11675DBF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584356A" w14:textId="63A290FC" w:rsidR="00016618" w:rsidRPr="00016618" w:rsidRDefault="00016618" w:rsidP="00016618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Leia o texto abaixo e responda o que se pede:</w:t>
      </w:r>
    </w:p>
    <w:p w14:paraId="7C01F2DB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016618" w:rsidRPr="00016618" w14:paraId="454900D0" w14:textId="77777777" w:rsidTr="00016618">
        <w:trPr>
          <w:jc w:val="center"/>
        </w:trPr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A31B" w14:textId="77777777" w:rsidR="00016618" w:rsidRPr="00016618" w:rsidRDefault="00016618" w:rsidP="000166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6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QUÃO LONGE ESTAMOS DE TERMOS CELULARES QUE SE CONSERTAM SOZINHOS?</w:t>
            </w:r>
          </w:p>
          <w:p w14:paraId="1F544436" w14:textId="77777777" w:rsidR="00016618" w:rsidRPr="00016618" w:rsidRDefault="00016618" w:rsidP="000166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EC999C4" w14:textId="77777777" w:rsidR="00016618" w:rsidRPr="00016618" w:rsidRDefault="00016618" w:rsidP="000166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Cada vez mais empresas investem em novas tecnologias para reduzir o desperdício gerado pela sociedade moderna, reutilizando e dando novas funções aos produtos.</w:t>
            </w:r>
          </w:p>
          <w:p w14:paraId="171CDF5A" w14:textId="77777777" w:rsidR="00016618" w:rsidRPr="00016618" w:rsidRDefault="00016618" w:rsidP="000166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A chamada "economia circular", conceito que faz parte da discussão sobre desenvolvimento sustentável, tem explorado novas fronteiras - e uma delas é a perspectiva de fabricação de materiais de alta tecnologia que podem se consertar sozinhos.</w:t>
            </w:r>
          </w:p>
          <w:p w14:paraId="49B14FF1" w14:textId="77777777" w:rsidR="00016618" w:rsidRPr="00016618" w:rsidRDefault="00016618" w:rsidP="000166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    Em janeiro, a gigante de tecnologia Samsung patenteou uma "composição </w:t>
            </w:r>
            <w:proofErr w:type="spellStart"/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anti-impressão</w:t>
            </w:r>
            <w:proofErr w:type="spellEnd"/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digital com uma propriedade de </w:t>
            </w:r>
            <w:proofErr w:type="spellStart"/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auto-regeneração</w:t>
            </w:r>
            <w:proofErr w:type="spellEnd"/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" - que, especula-se, seria incorporada ao próximo smartphone da empresa, o S10 - previsto para ser lançado no início de 2019 -, para que ele pudesse reparar pequenos arranhões.</w:t>
            </w:r>
          </w:p>
          <w:p w14:paraId="3254BEFF" w14:textId="77777777" w:rsidR="00016618" w:rsidRPr="00016618" w:rsidRDefault="00016618" w:rsidP="000166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Embora uma patente não seja, de forma alguma, uma garantia </w:t>
            </w:r>
            <w:r w:rsidRPr="00016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 que um determinado produto chegará ao mercado</w:t>
            </w:r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esta da Samsung chamou a atenção de fãs de smartphones que há muito tempo aguardam dispositivos mais resistentes.</w:t>
            </w:r>
          </w:p>
          <w:p w14:paraId="78300C6F" w14:textId="77777777" w:rsidR="00016618" w:rsidRPr="00016618" w:rsidRDefault="00016618" w:rsidP="000166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Mas como um objeto inanimado pode se curar? E é realmente provável </w:t>
            </w:r>
            <w:r w:rsidRPr="00016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que nós veremos telefones com </w:t>
            </w:r>
            <w:proofErr w:type="spellStart"/>
            <w:r w:rsidRPr="00016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auto-reparação</w:t>
            </w:r>
            <w:proofErr w:type="spellEnd"/>
            <w:r w:rsidRPr="00016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no mercado tão cedo</w:t>
            </w:r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?</w:t>
            </w:r>
          </w:p>
          <w:p w14:paraId="6659E952" w14:textId="77777777" w:rsidR="00016618" w:rsidRPr="00016618" w:rsidRDefault="00016618" w:rsidP="000166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258D751" w14:textId="77777777" w:rsidR="00016618" w:rsidRPr="00016618" w:rsidRDefault="00016618" w:rsidP="000166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66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(www.bbcnews.combr.)</w:t>
            </w:r>
          </w:p>
        </w:tc>
      </w:tr>
    </w:tbl>
    <w:p w14:paraId="1CB102DB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DC7567D" w14:textId="476F7D80" w:rsidR="00016618" w:rsidRDefault="00016618" w:rsidP="00016618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acordo com texto, qual a finalidade de se criar celulares que se consertam sozinhos?</w:t>
      </w:r>
    </w:p>
    <w:p w14:paraId="1B2E7217" w14:textId="77777777" w:rsidR="00016618" w:rsidRPr="00016618" w:rsidRDefault="00016618" w:rsidP="00016618">
      <w:pPr>
        <w:pStyle w:val="PargrafodaLista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34DC576" w14:textId="5FDBA6FC" w:rsidR="00016618" w:rsidRDefault="00016618" w:rsidP="00016618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Conforme é explicito no texto, qual empresa será pioneira nessa nova tecnologia?</w:t>
      </w:r>
    </w:p>
    <w:p w14:paraId="08A1E818" w14:textId="77777777" w:rsidR="00016618" w:rsidRPr="00016618" w:rsidRDefault="00016618" w:rsidP="00016618">
      <w:pPr>
        <w:pStyle w:val="PargrafodaLista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99D27B9" w14:textId="46518C54" w:rsidR="00016618" w:rsidRDefault="00016618" w:rsidP="00016618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4º parágrafo do texto, a oração “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 que um determinado produto chegará ao mercado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 complementa o sentido de qual oração principal do texto?</w:t>
      </w:r>
    </w:p>
    <w:p w14:paraId="4181416A" w14:textId="77777777" w:rsidR="00016618" w:rsidRPr="00016618" w:rsidRDefault="00016618" w:rsidP="00016618">
      <w:pPr>
        <w:pStyle w:val="PargrafodaLista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D098E64" w14:textId="507058E6" w:rsidR="00016618" w:rsidRPr="00016618" w:rsidRDefault="00016618" w:rsidP="00016618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Ainda sobre esta mesma oração “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 que um determinado produto chegará ao mercado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”, como ela se classifica sintaticamente?</w:t>
      </w:r>
    </w:p>
    <w:p w14:paraId="22A87649" w14:textId="24052ACE" w:rsidR="00016618" w:rsidRPr="00016618" w:rsidRDefault="00016618" w:rsidP="00016618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No último parágrafo do texto, “E é realmente provável </w:t>
      </w:r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que nós veremos telefones com </w:t>
      </w:r>
      <w:proofErr w:type="spellStart"/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auto-reparação</w:t>
      </w:r>
      <w:proofErr w:type="spellEnd"/>
      <w:r w:rsidRPr="000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no mercado tão cedo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?” como se classifica a oração em destaque?</w:t>
      </w:r>
    </w:p>
    <w:p w14:paraId="33CE8DFC" w14:textId="2C0DB516" w:rsid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4E8C471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D350F98" w14:textId="2CAA50FD" w:rsidR="00016618" w:rsidRPr="00016618" w:rsidRDefault="00016618" w:rsidP="00016618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Observe a tirinha abaixo:</w:t>
      </w:r>
    </w:p>
    <w:p w14:paraId="57A41E06" w14:textId="62CD11E2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noProof/>
          <w:color w:val="888888"/>
          <w:sz w:val="24"/>
          <w:szCs w:val="24"/>
          <w:lang w:eastAsia="pt-BR"/>
        </w:rPr>
        <w:drawing>
          <wp:inline distT="0" distB="0" distL="0" distR="0" wp14:anchorId="75E7BD46" wp14:editId="6C786BD1">
            <wp:extent cx="3810000" cy="1981200"/>
            <wp:effectExtent l="0" t="0" r="0" b="0"/>
            <wp:docPr id="13" name="Imagem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A3EC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53D631C" w14:textId="4E0C9740" w:rsidR="00016618" w:rsidRPr="00016618" w:rsidRDefault="00016618" w:rsidP="00016618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1º quadrinho, o que a personagem diz ser fundamental para um chargista?</w:t>
      </w:r>
    </w:p>
    <w:p w14:paraId="2F1002DD" w14:textId="54199E5E" w:rsidR="00016618" w:rsidRPr="00016618" w:rsidRDefault="00016618" w:rsidP="00016618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acordo com a personagem, que tipo de informações o chargista deve escolher?</w:t>
      </w:r>
    </w:p>
    <w:p w14:paraId="144A9C06" w14:textId="72EFE74D" w:rsidR="00016618" w:rsidRPr="00016618" w:rsidRDefault="00016618" w:rsidP="00016618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Observe o período retirado do 1º balão: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016618" w:rsidRPr="00016618" w14:paraId="5CB80240" w14:textId="77777777" w:rsidTr="00016618">
        <w:trPr>
          <w:jc w:val="center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4D74" w14:textId="77777777" w:rsidR="00016618" w:rsidRPr="00016618" w:rsidRDefault="00016618" w:rsidP="00016618">
            <w:pPr>
              <w:pStyle w:val="PargrafodaLista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fundamental </w:t>
            </w:r>
            <w:r w:rsidRPr="000166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que o chargista </w:t>
            </w:r>
            <w:proofErr w:type="gramStart"/>
            <w:r w:rsidRPr="000166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informe-se</w:t>
            </w:r>
            <w:proofErr w:type="gramEnd"/>
            <w:r w:rsidRPr="000166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para fazer o seu trabalho</w:t>
            </w:r>
            <w:r w:rsidRPr="000166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14:paraId="1A3B4A69" w14:textId="4F74E3FA" w:rsidR="00016618" w:rsidRPr="00016618" w:rsidRDefault="00016618" w:rsidP="00016618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Qual seria a oração principal?</w:t>
      </w:r>
    </w:p>
    <w:p w14:paraId="6FA26CF7" w14:textId="57D39E6B" w:rsidR="00016618" w:rsidRPr="00016618" w:rsidRDefault="00016618" w:rsidP="00016618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Como se classifica a oração destacada?</w:t>
      </w:r>
    </w:p>
    <w:p w14:paraId="453B433B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D8EFFE2" w14:textId="626F5DF5" w:rsidR="00016618" w:rsidRPr="00016618" w:rsidRDefault="00016618" w:rsidP="00016618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Observe o texto abaixo e responda:</w:t>
      </w:r>
    </w:p>
    <w:p w14:paraId="41FB4596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FA96614" w14:textId="7EDDF035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noProof/>
          <w:color w:val="888888"/>
          <w:sz w:val="24"/>
          <w:szCs w:val="24"/>
          <w:lang w:eastAsia="pt-BR"/>
        </w:rPr>
        <w:drawing>
          <wp:inline distT="0" distB="0" distL="0" distR="0" wp14:anchorId="565512B3" wp14:editId="5EF9D4C9">
            <wp:extent cx="3505200" cy="3622946"/>
            <wp:effectExtent l="0" t="0" r="0" b="0"/>
            <wp:docPr id="12" name="Imagem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19" cy="36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0086" w14:textId="1003CAD5" w:rsidR="00016618" w:rsidRDefault="00016618" w:rsidP="00016618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O efeito de sentido do texto acima construído por meio de uma incoerência intencional do autor. Explique com suas palavras essa incoerência.</w:t>
      </w:r>
    </w:p>
    <w:p w14:paraId="7C88F7C9" w14:textId="77777777" w:rsidR="00714DC4" w:rsidRPr="00016618" w:rsidRDefault="00714DC4" w:rsidP="00714DC4">
      <w:pPr>
        <w:pStyle w:val="PargrafodaLista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DB0C04A" w14:textId="2D96D2E1" w:rsidR="00016618" w:rsidRDefault="00016618" w:rsidP="00016618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início da pergunta do repórter ele utiliza um verbo que é a base do significado de sua indagação. Que verbo é esse?</w:t>
      </w:r>
    </w:p>
    <w:p w14:paraId="0E24DB22" w14:textId="77777777" w:rsidR="00714DC4" w:rsidRPr="00016618" w:rsidRDefault="00714DC4" w:rsidP="00714DC4">
      <w:pPr>
        <w:pStyle w:val="PargrafodaLista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0CDB148" w14:textId="36F74F37" w:rsidR="00016618" w:rsidRDefault="00016618" w:rsidP="00016618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Como se classifica sintaticamente esse verbo?</w:t>
      </w:r>
    </w:p>
    <w:p w14:paraId="48A6BCBC" w14:textId="77777777" w:rsidR="00714DC4" w:rsidRPr="00016618" w:rsidRDefault="00714DC4" w:rsidP="00714DC4">
      <w:pPr>
        <w:pStyle w:val="PargrafodaLista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E1709E9" w14:textId="3FA34446" w:rsidR="00016618" w:rsidRDefault="00016618" w:rsidP="00016618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 tipo de complemento esse verbo necessita?</w:t>
      </w:r>
    </w:p>
    <w:p w14:paraId="757F124F" w14:textId="77777777" w:rsidR="00714DC4" w:rsidRPr="00016618" w:rsidRDefault="00714DC4" w:rsidP="00714DC4">
      <w:pPr>
        <w:pStyle w:val="PargrafodaLista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4E3FD58" w14:textId="2454D17A" w:rsidR="00016618" w:rsidRPr="00016618" w:rsidRDefault="00016618" w:rsidP="00016618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Podemos afirmar que a oração “</w:t>
      </w:r>
      <w:r w:rsidRPr="0001661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BR"/>
        </w:rPr>
        <w:t>que o individualismo é uma tendência crescente?</w:t>
      </w: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 classifica-se como que tipo de oração subordinada?</w:t>
      </w:r>
    </w:p>
    <w:p w14:paraId="697B00AB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0F38A2C" w14:textId="26EE5B95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5.    Observe a estrutura sintática do texto abaixo:</w:t>
      </w:r>
    </w:p>
    <w:p w14:paraId="2A08A728" w14:textId="261D91E5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noProof/>
          <w:color w:val="888888"/>
          <w:sz w:val="24"/>
          <w:szCs w:val="24"/>
          <w:lang w:eastAsia="pt-BR"/>
        </w:rPr>
        <w:drawing>
          <wp:inline distT="0" distB="0" distL="0" distR="0" wp14:anchorId="18BB4900" wp14:editId="5B6E00B2">
            <wp:extent cx="3810000" cy="2647950"/>
            <wp:effectExtent l="0" t="0" r="0" b="0"/>
            <wp:docPr id="11" name="Imagem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175F6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8171C55" w14:textId="213C38C6" w:rsid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a)    Qual o verbo da oração principal deste texto?</w:t>
      </w:r>
    </w:p>
    <w:p w14:paraId="1E5ACF03" w14:textId="77777777" w:rsidR="00714DC4" w:rsidRPr="00016618" w:rsidRDefault="00714DC4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9A6CB08" w14:textId="1CC459B8" w:rsid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b)    Sintaticamente como se classifica esse verbo?</w:t>
      </w:r>
    </w:p>
    <w:p w14:paraId="33B2A117" w14:textId="77777777" w:rsidR="00714DC4" w:rsidRPr="00016618" w:rsidRDefault="00714DC4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EC7F029" w14:textId="66DAC080" w:rsid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c)    Identifique a oração seguinte, após principal.</w:t>
      </w:r>
    </w:p>
    <w:p w14:paraId="7117E3D6" w14:textId="77777777" w:rsidR="00714DC4" w:rsidRPr="00016618" w:rsidRDefault="00714DC4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7553136" w14:textId="3C8C73D1" w:rsid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d)    Que função sintática </w:t>
      </w:r>
      <w:proofErr w:type="gramStart"/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essa 2ª oração desempenham</w:t>
      </w:r>
      <w:proofErr w:type="gramEnd"/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nesse texto?</w:t>
      </w:r>
    </w:p>
    <w:p w14:paraId="7343E221" w14:textId="77777777" w:rsidR="00714DC4" w:rsidRPr="00016618" w:rsidRDefault="00714DC4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A4D8FB4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166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e)    Como se classifica essa 2ª oração?</w:t>
      </w:r>
    </w:p>
    <w:p w14:paraId="4C8EB0E0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53A835D" w14:textId="77777777" w:rsidR="00016618" w:rsidRPr="00016618" w:rsidRDefault="00016618" w:rsidP="000166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sectPr w:rsidR="00016618" w:rsidRPr="00016618" w:rsidSect="00FF506E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751"/>
    <w:multiLevelType w:val="hybridMultilevel"/>
    <w:tmpl w:val="FC48EC9E"/>
    <w:lvl w:ilvl="0" w:tplc="A808B4B4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42D"/>
    <w:multiLevelType w:val="hybridMultilevel"/>
    <w:tmpl w:val="8B523432"/>
    <w:lvl w:ilvl="0" w:tplc="C642709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475"/>
    <w:multiLevelType w:val="hybridMultilevel"/>
    <w:tmpl w:val="E5AA3382"/>
    <w:lvl w:ilvl="0" w:tplc="A808B4B4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13A"/>
    <w:multiLevelType w:val="hybridMultilevel"/>
    <w:tmpl w:val="2D70A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492"/>
    <w:multiLevelType w:val="hybridMultilevel"/>
    <w:tmpl w:val="ABA8E5C6"/>
    <w:lvl w:ilvl="0" w:tplc="9ACCF10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B77EEF"/>
    <w:multiLevelType w:val="hybridMultilevel"/>
    <w:tmpl w:val="576AE610"/>
    <w:lvl w:ilvl="0" w:tplc="933E3F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2C1D"/>
    <w:multiLevelType w:val="hybridMultilevel"/>
    <w:tmpl w:val="395860C2"/>
    <w:lvl w:ilvl="0" w:tplc="B99872E8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6021"/>
    <w:multiLevelType w:val="hybridMultilevel"/>
    <w:tmpl w:val="25B610B6"/>
    <w:lvl w:ilvl="0" w:tplc="933E3F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20671"/>
    <w:multiLevelType w:val="hybridMultilevel"/>
    <w:tmpl w:val="458A20AE"/>
    <w:lvl w:ilvl="0" w:tplc="B9B2672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2408"/>
    <w:multiLevelType w:val="hybridMultilevel"/>
    <w:tmpl w:val="A6C0887E"/>
    <w:lvl w:ilvl="0" w:tplc="B99872E8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8734C"/>
    <w:multiLevelType w:val="hybridMultilevel"/>
    <w:tmpl w:val="FBB4B0EA"/>
    <w:lvl w:ilvl="0" w:tplc="933E3F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54EA9"/>
    <w:multiLevelType w:val="hybridMultilevel"/>
    <w:tmpl w:val="E86896AE"/>
    <w:lvl w:ilvl="0" w:tplc="933E3F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83F94"/>
    <w:multiLevelType w:val="hybridMultilevel"/>
    <w:tmpl w:val="23E0C182"/>
    <w:lvl w:ilvl="0" w:tplc="7AB4C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74167"/>
    <w:multiLevelType w:val="hybridMultilevel"/>
    <w:tmpl w:val="8D964010"/>
    <w:lvl w:ilvl="0" w:tplc="990C0586">
      <w:start w:val="1"/>
      <w:numFmt w:val="decimal"/>
      <w:lvlText w:val="%1."/>
      <w:lvlJc w:val="left"/>
      <w:pPr>
        <w:ind w:left="1020" w:hanging="660"/>
      </w:pPr>
      <w:rPr>
        <w:rFonts w:hint="default"/>
        <w:b/>
        <w:bCs/>
        <w:i/>
        <w:iCs/>
      </w:rPr>
    </w:lvl>
    <w:lvl w:ilvl="1" w:tplc="2E049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460C9"/>
    <w:multiLevelType w:val="hybridMultilevel"/>
    <w:tmpl w:val="B1581A0A"/>
    <w:lvl w:ilvl="0" w:tplc="933E3F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E"/>
    <w:rsid w:val="00016618"/>
    <w:rsid w:val="00025A5A"/>
    <w:rsid w:val="000728E6"/>
    <w:rsid w:val="000F5CA4"/>
    <w:rsid w:val="001218F8"/>
    <w:rsid w:val="001358B1"/>
    <w:rsid w:val="00135BD3"/>
    <w:rsid w:val="001A1CAD"/>
    <w:rsid w:val="001D2D98"/>
    <w:rsid w:val="0020230D"/>
    <w:rsid w:val="00250184"/>
    <w:rsid w:val="002A2AB5"/>
    <w:rsid w:val="003467E3"/>
    <w:rsid w:val="003A00FF"/>
    <w:rsid w:val="003F5536"/>
    <w:rsid w:val="00430BF9"/>
    <w:rsid w:val="00456F38"/>
    <w:rsid w:val="00495F03"/>
    <w:rsid w:val="004C71E7"/>
    <w:rsid w:val="00502DB1"/>
    <w:rsid w:val="005D0DAA"/>
    <w:rsid w:val="00640740"/>
    <w:rsid w:val="0064405C"/>
    <w:rsid w:val="006736D8"/>
    <w:rsid w:val="006D4D11"/>
    <w:rsid w:val="00714DC4"/>
    <w:rsid w:val="00715619"/>
    <w:rsid w:val="007F704E"/>
    <w:rsid w:val="008103CF"/>
    <w:rsid w:val="008A081B"/>
    <w:rsid w:val="008B001D"/>
    <w:rsid w:val="009A00DB"/>
    <w:rsid w:val="009A7651"/>
    <w:rsid w:val="00AC1A65"/>
    <w:rsid w:val="00B5043E"/>
    <w:rsid w:val="00C1689B"/>
    <w:rsid w:val="00C95417"/>
    <w:rsid w:val="00CD05E2"/>
    <w:rsid w:val="00CD2ECA"/>
    <w:rsid w:val="00CE7BF2"/>
    <w:rsid w:val="00D0616B"/>
    <w:rsid w:val="00D20669"/>
    <w:rsid w:val="00D24F08"/>
    <w:rsid w:val="00D37D87"/>
    <w:rsid w:val="00D76F59"/>
    <w:rsid w:val="00D96B3F"/>
    <w:rsid w:val="00DD6A29"/>
    <w:rsid w:val="00DE2BDE"/>
    <w:rsid w:val="00E037D7"/>
    <w:rsid w:val="00E47D8F"/>
    <w:rsid w:val="00EA02EF"/>
    <w:rsid w:val="00EA64F8"/>
    <w:rsid w:val="00ED4614"/>
    <w:rsid w:val="00F021C8"/>
    <w:rsid w:val="00F3323A"/>
    <w:rsid w:val="00F45448"/>
    <w:rsid w:val="00FA5D87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6F35"/>
  <w15:docId w15:val="{ECF66B5E-09B9-1B40-9DC2-79296DF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043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504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04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461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47D8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24F08"/>
    <w:rPr>
      <w:b/>
      <w:bCs/>
    </w:rPr>
  </w:style>
  <w:style w:type="character" w:customStyle="1" w:styleId="apple-converted-space">
    <w:name w:val="apple-converted-space"/>
    <w:basedOn w:val="Fontepargpadro"/>
    <w:rsid w:val="002A2AB5"/>
  </w:style>
  <w:style w:type="table" w:styleId="TabeladeGrade4-nfase3">
    <w:name w:val="Grid Table 4 Accent 3"/>
    <w:basedOn w:val="Tabelanormal"/>
    <w:uiPriority w:val="49"/>
    <w:rsid w:val="00FF506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xzvds">
    <w:name w:val="xzvds"/>
    <w:basedOn w:val="Normal"/>
    <w:rsid w:val="00D7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2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hyperlink" Target="https://2.bp.blogspot.com/-iG13l4HHsHc/W6envWo_CmI/AAAAAAAAAwM/lEO-igSyaxAW0LxFeEpQcxM0VZc2ydzEgCLcBGAs/s1600/4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1.bp.blogspot.com/--2Ic_v_6uAs/W6enqXaVwaI/AAAAAAAAAwI/vGhytxjMa4sSXRzns_f9EJ3LZEFegUMqQCLcBGAs/s1600/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.bp.blogspot.com/-kIXdoR6nOV8/W6en0wBU5mI/AAAAAAAAAwQ/M4SyT10v580Q3l15-Bzh7oNcZhZNS3xtACLcBGAs/s1600/5.jpg" TargetMode="Externa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7DAB-A20C-4130-99E2-E8249D63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MARCIO</cp:lastModifiedBy>
  <cp:revision>23</cp:revision>
  <dcterms:created xsi:type="dcterms:W3CDTF">2020-02-22T19:02:00Z</dcterms:created>
  <dcterms:modified xsi:type="dcterms:W3CDTF">2020-03-19T21:31:00Z</dcterms:modified>
</cp:coreProperties>
</file>